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21" w:rsidRPr="00A8443E" w:rsidRDefault="00DD33BA" w:rsidP="00DD33BA">
      <w:pPr>
        <w:jc w:val="center"/>
        <w:rPr>
          <w:rFonts w:asciiTheme="minorEastAsia" w:hAnsiTheme="minorEastAsia" w:cstheme="majorHAnsi"/>
          <w:b/>
          <w:sz w:val="28"/>
        </w:rPr>
      </w:pPr>
      <w:r w:rsidRPr="00A8443E">
        <w:rPr>
          <w:rFonts w:asciiTheme="minorEastAsia" w:hAnsiTheme="minorEastAsia" w:cstheme="majorHAnsi"/>
          <w:b/>
          <w:sz w:val="32"/>
        </w:rPr>
        <w:t>入札参加資格承継申請書</w:t>
      </w:r>
    </w:p>
    <w:p w:rsidR="008D5C6F" w:rsidRPr="00A8443E" w:rsidRDefault="008D5C6F" w:rsidP="008D5C6F">
      <w:pPr>
        <w:spacing w:beforeLines="50" w:before="180"/>
        <w:ind w:right="221"/>
        <w:jc w:val="right"/>
        <w:rPr>
          <w:rFonts w:asciiTheme="minorEastAsia" w:hAnsiTheme="minorEastAsia" w:cstheme="majorHAnsi"/>
          <w:sz w:val="22"/>
        </w:rPr>
      </w:pPr>
    </w:p>
    <w:p w:rsidR="00DD33BA" w:rsidRPr="00A8443E" w:rsidRDefault="00DD33BA" w:rsidP="00DD33BA">
      <w:pPr>
        <w:jc w:val="right"/>
        <w:rPr>
          <w:rFonts w:asciiTheme="minorEastAsia" w:hAnsiTheme="minorEastAsia" w:cstheme="majorHAnsi"/>
          <w:sz w:val="24"/>
        </w:rPr>
      </w:pPr>
      <w:r w:rsidRPr="00A8443E">
        <w:rPr>
          <w:rFonts w:asciiTheme="minorEastAsia" w:hAnsiTheme="minorEastAsia" w:cstheme="majorHAnsi" w:hint="eastAsia"/>
          <w:sz w:val="24"/>
        </w:rPr>
        <w:t xml:space="preserve">　　年　　月　　日</w:t>
      </w:r>
    </w:p>
    <w:p w:rsidR="008D5C6F" w:rsidRPr="008D5C6F" w:rsidRDefault="008D5C6F" w:rsidP="008D5C6F">
      <w:pPr>
        <w:spacing w:beforeLines="50" w:before="180"/>
        <w:jc w:val="right"/>
        <w:rPr>
          <w:rFonts w:ascii="HGｺﾞｼｯｸE" w:eastAsia="HGｺﾞｼｯｸE" w:hAnsi="HGｺﾞｼｯｸE" w:cstheme="majorHAnsi"/>
          <w:sz w:val="24"/>
        </w:rPr>
      </w:pPr>
    </w:p>
    <w:p w:rsidR="00DD33BA" w:rsidRPr="00A8443E" w:rsidRDefault="00DD33BA" w:rsidP="00DD33BA">
      <w:pPr>
        <w:jc w:val="left"/>
        <w:rPr>
          <w:rFonts w:asciiTheme="minorEastAsia" w:hAnsiTheme="minorEastAsia" w:cstheme="majorHAnsi"/>
          <w:sz w:val="24"/>
        </w:rPr>
      </w:pPr>
      <w:r w:rsidRPr="00A8443E">
        <w:rPr>
          <w:rFonts w:asciiTheme="minorEastAsia" w:hAnsiTheme="minorEastAsia" w:cstheme="majorHAnsi" w:hint="eastAsia"/>
          <w:sz w:val="24"/>
        </w:rPr>
        <w:t>東埼玉資源環境組合管理者　宛</w:t>
      </w:r>
    </w:p>
    <w:p w:rsidR="00DD33BA" w:rsidRPr="00A8443E" w:rsidRDefault="00DD33BA" w:rsidP="00DD33BA">
      <w:pPr>
        <w:jc w:val="left"/>
        <w:rPr>
          <w:rFonts w:asciiTheme="minorEastAsia" w:hAnsiTheme="minorEastAsia" w:cstheme="majorHAnsi"/>
          <w:sz w:val="24"/>
        </w:rPr>
      </w:pPr>
    </w:p>
    <w:p w:rsidR="008D5C6F" w:rsidRPr="00A8443E" w:rsidRDefault="008D5C6F" w:rsidP="00DD33BA">
      <w:pPr>
        <w:jc w:val="left"/>
        <w:rPr>
          <w:rFonts w:asciiTheme="minorEastAsia" w:hAnsiTheme="minorEastAsia" w:cstheme="majorHAnsi"/>
          <w:sz w:val="24"/>
        </w:rPr>
      </w:pPr>
    </w:p>
    <w:p w:rsidR="00DD33BA" w:rsidRPr="00A8443E" w:rsidRDefault="00DD33BA" w:rsidP="00A8443E">
      <w:pPr>
        <w:ind w:firstLineChars="1100" w:firstLine="2640"/>
        <w:jc w:val="left"/>
        <w:rPr>
          <w:rFonts w:asciiTheme="minorEastAsia" w:hAnsiTheme="minorEastAsia" w:cstheme="majorHAnsi"/>
          <w:sz w:val="24"/>
        </w:rPr>
      </w:pPr>
      <w:r w:rsidRPr="00A8443E">
        <w:rPr>
          <w:rFonts w:asciiTheme="minorEastAsia" w:hAnsiTheme="minorEastAsia" w:cstheme="majorHAnsi" w:hint="eastAsia"/>
          <w:sz w:val="24"/>
        </w:rPr>
        <w:t xml:space="preserve">被承継者　</w:t>
      </w:r>
      <w:r w:rsidR="003D1FE0" w:rsidRPr="00082847">
        <w:rPr>
          <w:rFonts w:asciiTheme="minorEastAsia" w:hAnsiTheme="minorEastAsia" w:cstheme="majorHAnsi" w:hint="eastAsia"/>
          <w:kern w:val="0"/>
          <w:sz w:val="24"/>
          <w:fitText w:val="1680" w:id="669683200"/>
        </w:rPr>
        <w:t>所在地又は住所</w:t>
      </w:r>
    </w:p>
    <w:p w:rsidR="00DD33BA" w:rsidRPr="00A8443E" w:rsidRDefault="00DD33BA" w:rsidP="00A8443E">
      <w:pPr>
        <w:ind w:firstLineChars="800" w:firstLine="1920"/>
        <w:jc w:val="left"/>
        <w:rPr>
          <w:rFonts w:asciiTheme="minorEastAsia" w:hAnsiTheme="minorEastAsia" w:cstheme="majorHAnsi"/>
          <w:sz w:val="24"/>
        </w:rPr>
      </w:pPr>
    </w:p>
    <w:p w:rsidR="00DD33BA" w:rsidRPr="00A8443E" w:rsidRDefault="00DD33BA" w:rsidP="00DD33BA">
      <w:pPr>
        <w:jc w:val="left"/>
        <w:rPr>
          <w:rFonts w:asciiTheme="minorEastAsia" w:hAnsiTheme="minorEastAsia" w:cstheme="majorHAnsi"/>
          <w:sz w:val="24"/>
        </w:rPr>
      </w:pPr>
      <w:r w:rsidRPr="00A8443E">
        <w:rPr>
          <w:rFonts w:asciiTheme="minorEastAsia" w:hAnsiTheme="minorEastAsia" w:cstheme="majorHAnsi" w:hint="eastAsia"/>
          <w:sz w:val="24"/>
        </w:rPr>
        <w:t xml:space="preserve">　　　　　　　　　　　　</w:t>
      </w:r>
      <w:r w:rsidR="00A8443E">
        <w:rPr>
          <w:rFonts w:asciiTheme="minorEastAsia" w:hAnsiTheme="minorEastAsia" w:cstheme="majorHAnsi" w:hint="eastAsia"/>
          <w:sz w:val="24"/>
        </w:rPr>
        <w:t xml:space="preserve">      </w:t>
      </w:r>
      <w:r w:rsidRPr="00A8443E">
        <w:rPr>
          <w:rFonts w:asciiTheme="minorEastAsia" w:hAnsiTheme="minorEastAsia" w:cstheme="majorHAnsi" w:hint="eastAsia"/>
          <w:sz w:val="24"/>
        </w:rPr>
        <w:t xml:space="preserve">　</w:t>
      </w:r>
      <w:r w:rsidRPr="003D1FE0">
        <w:rPr>
          <w:rFonts w:asciiTheme="minorEastAsia" w:hAnsiTheme="minorEastAsia" w:cstheme="majorHAnsi" w:hint="eastAsia"/>
          <w:spacing w:val="24"/>
          <w:kern w:val="0"/>
          <w:sz w:val="24"/>
          <w:fitText w:val="1680" w:id="669683201"/>
        </w:rPr>
        <w:t>商号</w:t>
      </w:r>
      <w:r w:rsidR="003D1FE0" w:rsidRPr="003D1FE0">
        <w:rPr>
          <w:rFonts w:asciiTheme="minorEastAsia" w:hAnsiTheme="minorEastAsia" w:cstheme="majorHAnsi" w:hint="eastAsia"/>
          <w:spacing w:val="24"/>
          <w:kern w:val="0"/>
          <w:sz w:val="24"/>
          <w:fitText w:val="1680" w:id="669683201"/>
        </w:rPr>
        <w:t>又は</w:t>
      </w:r>
      <w:r w:rsidRPr="003D1FE0">
        <w:rPr>
          <w:rFonts w:asciiTheme="minorEastAsia" w:hAnsiTheme="minorEastAsia" w:cstheme="majorHAnsi" w:hint="eastAsia"/>
          <w:spacing w:val="24"/>
          <w:kern w:val="0"/>
          <w:sz w:val="24"/>
          <w:fitText w:val="1680" w:id="669683201"/>
        </w:rPr>
        <w:t>名</w:t>
      </w:r>
      <w:r w:rsidRPr="003D1FE0">
        <w:rPr>
          <w:rFonts w:asciiTheme="minorEastAsia" w:hAnsiTheme="minorEastAsia" w:cstheme="majorHAnsi" w:hint="eastAsia"/>
          <w:kern w:val="0"/>
          <w:sz w:val="24"/>
          <w:fitText w:val="1680" w:id="669683201"/>
        </w:rPr>
        <w:t>称</w:t>
      </w:r>
    </w:p>
    <w:p w:rsidR="00DD33BA" w:rsidRPr="00A8443E" w:rsidRDefault="00DD33BA" w:rsidP="00DD33BA">
      <w:pPr>
        <w:jc w:val="left"/>
        <w:rPr>
          <w:rFonts w:asciiTheme="minorEastAsia" w:hAnsiTheme="minorEastAsia" w:cstheme="majorHAnsi"/>
          <w:sz w:val="24"/>
        </w:rPr>
      </w:pPr>
      <w:r w:rsidRPr="00A8443E">
        <w:rPr>
          <w:rFonts w:asciiTheme="minorEastAsia" w:hAnsiTheme="minorEastAsia" w:cstheme="majorHAnsi" w:hint="eastAsia"/>
          <w:sz w:val="24"/>
        </w:rPr>
        <w:t xml:space="preserve">　　　　　　　　　　　　</w:t>
      </w:r>
      <w:r w:rsidR="00A8443E">
        <w:rPr>
          <w:rFonts w:asciiTheme="minorEastAsia" w:hAnsiTheme="minorEastAsia" w:cstheme="majorHAnsi" w:hint="eastAsia"/>
          <w:sz w:val="24"/>
        </w:rPr>
        <w:t xml:space="preserve">      </w:t>
      </w:r>
      <w:r w:rsidRPr="00A8443E">
        <w:rPr>
          <w:rFonts w:asciiTheme="minorEastAsia" w:hAnsiTheme="minorEastAsia" w:cstheme="majorHAnsi" w:hint="eastAsia"/>
          <w:sz w:val="24"/>
        </w:rPr>
        <w:t xml:space="preserve">　</w:t>
      </w:r>
      <w:r w:rsidR="003D1FE0" w:rsidRPr="006D289A">
        <w:rPr>
          <w:rFonts w:asciiTheme="minorEastAsia" w:hAnsiTheme="minorEastAsia" w:cstheme="majorHAnsi" w:hint="eastAsia"/>
          <w:kern w:val="0"/>
          <w:sz w:val="24"/>
          <w:fitText w:val="1680" w:id="669683204"/>
        </w:rPr>
        <w:t>代表者職・氏名</w:t>
      </w:r>
    </w:p>
    <w:p w:rsidR="00DD33BA" w:rsidRPr="00A8443E" w:rsidRDefault="00DD33BA" w:rsidP="00DD33BA">
      <w:pPr>
        <w:jc w:val="left"/>
        <w:rPr>
          <w:rFonts w:asciiTheme="minorEastAsia" w:hAnsiTheme="minorEastAsia" w:cstheme="majorHAnsi"/>
          <w:sz w:val="24"/>
        </w:rPr>
      </w:pPr>
      <w:r w:rsidRPr="00A8443E">
        <w:rPr>
          <w:rFonts w:asciiTheme="minorEastAsia" w:hAnsiTheme="minorEastAsia" w:cstheme="majorHAnsi" w:hint="eastAsia"/>
          <w:sz w:val="24"/>
        </w:rPr>
        <w:t xml:space="preserve">　</w:t>
      </w:r>
    </w:p>
    <w:p w:rsidR="00DD33BA" w:rsidRPr="00A8443E" w:rsidRDefault="00DD33BA" w:rsidP="00DD33BA">
      <w:pPr>
        <w:jc w:val="left"/>
        <w:rPr>
          <w:rFonts w:asciiTheme="minorEastAsia" w:hAnsiTheme="minorEastAsia" w:cstheme="majorHAnsi"/>
          <w:kern w:val="0"/>
          <w:sz w:val="24"/>
        </w:rPr>
      </w:pPr>
      <w:r w:rsidRPr="00A8443E">
        <w:rPr>
          <w:rFonts w:asciiTheme="minorEastAsia" w:hAnsiTheme="minorEastAsia" w:cstheme="majorHAnsi" w:hint="eastAsia"/>
          <w:sz w:val="24"/>
        </w:rPr>
        <w:t xml:space="preserve">　　　　　　　　</w:t>
      </w:r>
      <w:r w:rsidR="00A8443E">
        <w:rPr>
          <w:rFonts w:asciiTheme="minorEastAsia" w:hAnsiTheme="minorEastAsia" w:cstheme="majorHAnsi" w:hint="eastAsia"/>
          <w:sz w:val="24"/>
        </w:rPr>
        <w:t xml:space="preserve">      </w:t>
      </w:r>
      <w:r w:rsidRPr="00A8443E">
        <w:rPr>
          <w:rFonts w:asciiTheme="minorEastAsia" w:hAnsiTheme="minorEastAsia" w:cstheme="majorHAnsi" w:hint="eastAsia"/>
          <w:spacing w:val="60"/>
          <w:kern w:val="0"/>
          <w:sz w:val="24"/>
          <w:fitText w:val="960" w:id="325235968"/>
        </w:rPr>
        <w:t>承継</w:t>
      </w:r>
      <w:r w:rsidRPr="00A8443E">
        <w:rPr>
          <w:rFonts w:asciiTheme="minorEastAsia" w:hAnsiTheme="minorEastAsia" w:cstheme="majorHAnsi" w:hint="eastAsia"/>
          <w:kern w:val="0"/>
          <w:sz w:val="24"/>
          <w:fitText w:val="960" w:id="325235968"/>
        </w:rPr>
        <w:t>者</w:t>
      </w:r>
      <w:r w:rsidRPr="00A8443E">
        <w:rPr>
          <w:rFonts w:asciiTheme="minorEastAsia" w:hAnsiTheme="minorEastAsia" w:cstheme="majorHAnsi" w:hint="eastAsia"/>
          <w:kern w:val="0"/>
          <w:sz w:val="24"/>
        </w:rPr>
        <w:t xml:space="preserve">　</w:t>
      </w:r>
      <w:r w:rsidRPr="003D1FE0">
        <w:rPr>
          <w:rFonts w:asciiTheme="minorEastAsia" w:hAnsiTheme="minorEastAsia" w:cstheme="majorHAnsi" w:hint="eastAsia"/>
          <w:kern w:val="0"/>
          <w:sz w:val="24"/>
          <w:fitText w:val="1680" w:id="669683205"/>
        </w:rPr>
        <w:t>所在地</w:t>
      </w:r>
      <w:r w:rsidR="003D1FE0" w:rsidRPr="003D1FE0">
        <w:rPr>
          <w:rFonts w:asciiTheme="minorEastAsia" w:hAnsiTheme="minorEastAsia" w:cstheme="majorHAnsi" w:hint="eastAsia"/>
          <w:kern w:val="0"/>
          <w:sz w:val="24"/>
          <w:fitText w:val="1680" w:id="669683205"/>
        </w:rPr>
        <w:t>又は住所</w:t>
      </w:r>
    </w:p>
    <w:p w:rsidR="00DD33BA" w:rsidRPr="00A8443E" w:rsidRDefault="00DD33BA" w:rsidP="00DD33BA">
      <w:pPr>
        <w:jc w:val="left"/>
        <w:rPr>
          <w:rFonts w:asciiTheme="minorEastAsia" w:hAnsiTheme="minorEastAsia" w:cstheme="majorHAnsi"/>
          <w:kern w:val="0"/>
          <w:sz w:val="24"/>
        </w:rPr>
      </w:pPr>
      <w:r w:rsidRPr="00A8443E">
        <w:rPr>
          <w:rFonts w:asciiTheme="minorEastAsia" w:hAnsiTheme="minorEastAsia" w:cstheme="majorHAnsi" w:hint="eastAsia"/>
          <w:kern w:val="0"/>
          <w:sz w:val="24"/>
        </w:rPr>
        <w:t xml:space="preserve">　</w:t>
      </w:r>
    </w:p>
    <w:p w:rsidR="00DD33BA" w:rsidRPr="00A8443E" w:rsidRDefault="00DD33BA" w:rsidP="00DD33BA">
      <w:pPr>
        <w:jc w:val="left"/>
        <w:rPr>
          <w:rFonts w:asciiTheme="minorEastAsia" w:hAnsiTheme="minorEastAsia" w:cstheme="majorHAnsi"/>
          <w:kern w:val="0"/>
          <w:sz w:val="24"/>
        </w:rPr>
      </w:pPr>
      <w:r w:rsidRPr="00A8443E">
        <w:rPr>
          <w:rFonts w:asciiTheme="minorEastAsia" w:hAnsiTheme="minorEastAsia" w:cstheme="majorHAnsi" w:hint="eastAsia"/>
          <w:kern w:val="0"/>
          <w:sz w:val="24"/>
        </w:rPr>
        <w:t xml:space="preserve">　　　　　　　　　　　</w:t>
      </w:r>
      <w:r w:rsidR="00A8443E">
        <w:rPr>
          <w:rFonts w:asciiTheme="minorEastAsia" w:hAnsiTheme="minorEastAsia" w:cstheme="majorHAnsi" w:hint="eastAsia"/>
          <w:kern w:val="0"/>
          <w:sz w:val="24"/>
        </w:rPr>
        <w:t xml:space="preserve">      </w:t>
      </w:r>
      <w:r w:rsidRPr="00A8443E">
        <w:rPr>
          <w:rFonts w:asciiTheme="minorEastAsia" w:hAnsiTheme="minorEastAsia" w:cstheme="majorHAnsi" w:hint="eastAsia"/>
          <w:kern w:val="0"/>
          <w:sz w:val="24"/>
        </w:rPr>
        <w:t xml:space="preserve">　　</w:t>
      </w:r>
      <w:r w:rsidR="008D5C6F" w:rsidRPr="003D1FE0">
        <w:rPr>
          <w:rFonts w:asciiTheme="minorEastAsia" w:hAnsiTheme="minorEastAsia" w:cstheme="majorHAnsi" w:hint="eastAsia"/>
          <w:spacing w:val="24"/>
          <w:kern w:val="0"/>
          <w:sz w:val="24"/>
          <w:fitText w:val="1680" w:id="669683202"/>
        </w:rPr>
        <w:t>商号</w:t>
      </w:r>
      <w:r w:rsidR="003D1FE0" w:rsidRPr="003D1FE0">
        <w:rPr>
          <w:rFonts w:asciiTheme="minorEastAsia" w:hAnsiTheme="minorEastAsia" w:cstheme="majorHAnsi" w:hint="eastAsia"/>
          <w:spacing w:val="24"/>
          <w:kern w:val="0"/>
          <w:sz w:val="24"/>
          <w:fitText w:val="1680" w:id="669683202"/>
        </w:rPr>
        <w:t>又は</w:t>
      </w:r>
      <w:r w:rsidRPr="003D1FE0">
        <w:rPr>
          <w:rFonts w:asciiTheme="minorEastAsia" w:hAnsiTheme="minorEastAsia" w:cstheme="majorHAnsi" w:hint="eastAsia"/>
          <w:spacing w:val="24"/>
          <w:kern w:val="0"/>
          <w:sz w:val="24"/>
          <w:fitText w:val="1680" w:id="669683202"/>
        </w:rPr>
        <w:t>名</w:t>
      </w:r>
      <w:r w:rsidRPr="003D1FE0">
        <w:rPr>
          <w:rFonts w:asciiTheme="minorEastAsia" w:hAnsiTheme="minorEastAsia" w:cstheme="majorHAnsi" w:hint="eastAsia"/>
          <w:kern w:val="0"/>
          <w:sz w:val="24"/>
          <w:fitText w:val="1680" w:id="669683202"/>
        </w:rPr>
        <w:t>称</w:t>
      </w:r>
    </w:p>
    <w:p w:rsidR="00DD33BA" w:rsidRPr="00A8443E" w:rsidRDefault="00DD33BA" w:rsidP="00DD33BA">
      <w:pPr>
        <w:jc w:val="left"/>
        <w:rPr>
          <w:rFonts w:asciiTheme="minorEastAsia" w:hAnsiTheme="minorEastAsia" w:cstheme="majorHAnsi"/>
          <w:kern w:val="0"/>
          <w:sz w:val="24"/>
        </w:rPr>
      </w:pPr>
      <w:r w:rsidRPr="00A8443E">
        <w:rPr>
          <w:rFonts w:asciiTheme="minorEastAsia" w:hAnsiTheme="minorEastAsia" w:cstheme="majorHAnsi" w:hint="eastAsia"/>
          <w:kern w:val="0"/>
          <w:sz w:val="24"/>
        </w:rPr>
        <w:t xml:space="preserve">　　　　　　　　　　　　</w:t>
      </w:r>
      <w:r w:rsidR="00A8443E">
        <w:rPr>
          <w:rFonts w:asciiTheme="minorEastAsia" w:hAnsiTheme="minorEastAsia" w:cstheme="majorHAnsi" w:hint="eastAsia"/>
          <w:kern w:val="0"/>
          <w:sz w:val="24"/>
        </w:rPr>
        <w:t xml:space="preserve">      </w:t>
      </w:r>
      <w:r w:rsidRPr="00A8443E">
        <w:rPr>
          <w:rFonts w:asciiTheme="minorEastAsia" w:hAnsiTheme="minorEastAsia" w:cstheme="majorHAnsi" w:hint="eastAsia"/>
          <w:kern w:val="0"/>
          <w:sz w:val="24"/>
        </w:rPr>
        <w:t xml:space="preserve">　</w:t>
      </w:r>
      <w:r w:rsidRPr="006D289A">
        <w:rPr>
          <w:rFonts w:asciiTheme="minorEastAsia" w:hAnsiTheme="minorEastAsia" w:cstheme="majorHAnsi" w:hint="eastAsia"/>
          <w:kern w:val="0"/>
          <w:sz w:val="24"/>
          <w:fitText w:val="1680" w:id="669683203"/>
        </w:rPr>
        <w:t>代表者</w:t>
      </w:r>
      <w:r w:rsidR="003D1FE0" w:rsidRPr="006D289A">
        <w:rPr>
          <w:rFonts w:asciiTheme="minorEastAsia" w:hAnsiTheme="minorEastAsia" w:cstheme="majorHAnsi" w:hint="eastAsia"/>
          <w:kern w:val="0"/>
          <w:sz w:val="24"/>
          <w:fitText w:val="1680" w:id="669683203"/>
        </w:rPr>
        <w:t>職・氏名</w:t>
      </w:r>
    </w:p>
    <w:p w:rsidR="00DD33BA" w:rsidRPr="00A8443E" w:rsidRDefault="00DD33BA" w:rsidP="00DD33BA">
      <w:pPr>
        <w:jc w:val="left"/>
        <w:rPr>
          <w:rFonts w:asciiTheme="minorEastAsia" w:hAnsiTheme="minorEastAsia" w:cstheme="majorHAnsi"/>
          <w:kern w:val="0"/>
          <w:sz w:val="24"/>
        </w:rPr>
      </w:pPr>
      <w:r w:rsidRPr="00A8443E">
        <w:rPr>
          <w:rFonts w:asciiTheme="minorEastAsia" w:hAnsiTheme="minorEastAsia" w:cstheme="majorHAnsi" w:hint="eastAsia"/>
          <w:kern w:val="0"/>
          <w:sz w:val="24"/>
        </w:rPr>
        <w:t xml:space="preserve">　　　　　　　　　　　　</w:t>
      </w:r>
      <w:r w:rsidR="00A8443E">
        <w:rPr>
          <w:rFonts w:asciiTheme="minorEastAsia" w:hAnsiTheme="minorEastAsia" w:cstheme="majorHAnsi" w:hint="eastAsia"/>
          <w:kern w:val="0"/>
          <w:sz w:val="24"/>
        </w:rPr>
        <w:t xml:space="preserve">      </w:t>
      </w:r>
      <w:r w:rsidRPr="00A8443E">
        <w:rPr>
          <w:rFonts w:asciiTheme="minorEastAsia" w:hAnsiTheme="minorEastAsia" w:cstheme="majorHAnsi" w:hint="eastAsia"/>
          <w:kern w:val="0"/>
          <w:sz w:val="24"/>
        </w:rPr>
        <w:t xml:space="preserve">　</w:t>
      </w:r>
      <w:r w:rsidRPr="003D1FE0">
        <w:rPr>
          <w:rFonts w:asciiTheme="minorEastAsia" w:hAnsiTheme="minorEastAsia" w:cstheme="majorHAnsi" w:hint="eastAsia"/>
          <w:spacing w:val="120"/>
          <w:kern w:val="0"/>
          <w:sz w:val="24"/>
          <w:fitText w:val="1680" w:id="325239298"/>
        </w:rPr>
        <w:t>電話番</w:t>
      </w:r>
      <w:r w:rsidRPr="003D1FE0">
        <w:rPr>
          <w:rFonts w:asciiTheme="minorEastAsia" w:hAnsiTheme="minorEastAsia" w:cstheme="majorHAnsi" w:hint="eastAsia"/>
          <w:kern w:val="0"/>
          <w:sz w:val="24"/>
          <w:fitText w:val="1680" w:id="325239298"/>
        </w:rPr>
        <w:t>号</w:t>
      </w:r>
    </w:p>
    <w:p w:rsidR="00DD33BA" w:rsidRPr="006D289A" w:rsidRDefault="00DD33BA" w:rsidP="00DD33BA">
      <w:pPr>
        <w:jc w:val="left"/>
        <w:rPr>
          <w:rFonts w:asciiTheme="minorEastAsia" w:hAnsiTheme="minorEastAsia" w:cstheme="majorHAnsi"/>
          <w:kern w:val="0"/>
          <w:sz w:val="24"/>
        </w:rPr>
      </w:pPr>
      <w:bookmarkStart w:id="0" w:name="_GoBack"/>
      <w:bookmarkEnd w:id="0"/>
    </w:p>
    <w:p w:rsidR="00DD33BA" w:rsidRPr="00A8443E" w:rsidRDefault="00DD33BA" w:rsidP="00DD33BA">
      <w:pPr>
        <w:jc w:val="left"/>
        <w:rPr>
          <w:rFonts w:asciiTheme="minorEastAsia" w:hAnsiTheme="minorEastAsia" w:cstheme="majorHAnsi"/>
          <w:kern w:val="0"/>
          <w:sz w:val="24"/>
        </w:rPr>
      </w:pPr>
    </w:p>
    <w:p w:rsidR="00DD33BA" w:rsidRPr="00A8443E" w:rsidRDefault="00DD33BA" w:rsidP="00DD33BA">
      <w:pPr>
        <w:jc w:val="left"/>
        <w:rPr>
          <w:rFonts w:asciiTheme="minorEastAsia" w:hAnsiTheme="minorEastAsia" w:cstheme="majorHAnsi"/>
          <w:kern w:val="0"/>
          <w:sz w:val="24"/>
        </w:rPr>
      </w:pPr>
      <w:r w:rsidRPr="00A8443E">
        <w:rPr>
          <w:rFonts w:asciiTheme="minorEastAsia" w:hAnsiTheme="minorEastAsia" w:cstheme="majorHAnsi" w:hint="eastAsia"/>
          <w:kern w:val="0"/>
          <w:sz w:val="24"/>
        </w:rPr>
        <w:t xml:space="preserve">　</w:t>
      </w:r>
      <w:r w:rsidR="00F823BC">
        <w:rPr>
          <w:rFonts w:asciiTheme="minorEastAsia" w:hAnsiTheme="minorEastAsia" w:cstheme="majorHAnsi" w:hint="eastAsia"/>
          <w:kern w:val="0"/>
          <w:sz w:val="24"/>
        </w:rPr>
        <w:t xml:space="preserve">　　</w:t>
      </w:r>
      <w:r w:rsidRPr="00A8443E">
        <w:rPr>
          <w:rFonts w:asciiTheme="minorEastAsia" w:hAnsiTheme="minorEastAsia" w:cstheme="majorHAnsi" w:hint="eastAsia"/>
          <w:kern w:val="0"/>
          <w:sz w:val="24"/>
        </w:rPr>
        <w:t xml:space="preserve">　　・　　年度〔　建設工事　・　物品売買等　〕に係る東埼玉資源環境組合入札参加資格を下記の理由により承継したいので、関係書類を添えて申請します。</w:t>
      </w:r>
    </w:p>
    <w:p w:rsidR="00DD33BA" w:rsidRPr="00A8443E" w:rsidRDefault="00DD33BA" w:rsidP="00A8443E">
      <w:pPr>
        <w:spacing w:beforeLines="50" w:before="180"/>
        <w:jc w:val="left"/>
        <w:rPr>
          <w:rFonts w:asciiTheme="minorEastAsia" w:hAnsiTheme="minorEastAsia" w:cstheme="majorHAnsi"/>
          <w:kern w:val="0"/>
          <w:sz w:val="24"/>
        </w:rPr>
      </w:pPr>
    </w:p>
    <w:p w:rsidR="00DD33BA" w:rsidRPr="00A8443E" w:rsidRDefault="00DD33BA" w:rsidP="00DD33BA">
      <w:pPr>
        <w:pStyle w:val="a3"/>
        <w:rPr>
          <w:rFonts w:asciiTheme="minorEastAsia" w:eastAsiaTheme="minorEastAsia" w:hAnsiTheme="minorEastAsia"/>
        </w:rPr>
      </w:pPr>
      <w:r w:rsidRPr="00A8443E">
        <w:rPr>
          <w:rFonts w:asciiTheme="minorEastAsia" w:eastAsiaTheme="minorEastAsia" w:hAnsiTheme="minorEastAsia" w:hint="eastAsia"/>
        </w:rPr>
        <w:t>記</w:t>
      </w:r>
    </w:p>
    <w:p w:rsidR="00DD33BA" w:rsidRPr="00A8443E" w:rsidRDefault="00DD33BA" w:rsidP="00DD33BA">
      <w:pPr>
        <w:rPr>
          <w:rFonts w:asciiTheme="minorEastAsia" w:hAnsiTheme="minorEastAsia"/>
          <w:sz w:val="24"/>
        </w:rPr>
      </w:pPr>
      <w:r w:rsidRPr="00A8443E">
        <w:rPr>
          <w:rFonts w:asciiTheme="minorEastAsia" w:hAnsiTheme="minorEastAsia" w:hint="eastAsia"/>
          <w:sz w:val="24"/>
        </w:rPr>
        <w:t>１．資格承継の理由</w:t>
      </w:r>
    </w:p>
    <w:p w:rsidR="00DD33BA" w:rsidRPr="00A8443E" w:rsidRDefault="00DD33BA" w:rsidP="00DD33BA">
      <w:pPr>
        <w:rPr>
          <w:rFonts w:asciiTheme="minorEastAsia" w:hAnsiTheme="minorEastAsia"/>
          <w:sz w:val="24"/>
        </w:rPr>
      </w:pPr>
    </w:p>
    <w:p w:rsidR="00DD33BA" w:rsidRPr="00A8443E" w:rsidRDefault="00DD33BA" w:rsidP="00DD33BA">
      <w:pPr>
        <w:rPr>
          <w:rFonts w:asciiTheme="minorEastAsia" w:hAnsiTheme="minorEastAsia"/>
          <w:sz w:val="24"/>
        </w:rPr>
      </w:pPr>
    </w:p>
    <w:p w:rsidR="00DD33BA" w:rsidRPr="00A8443E" w:rsidRDefault="00DD33BA" w:rsidP="00DD33BA">
      <w:pPr>
        <w:rPr>
          <w:rFonts w:asciiTheme="minorEastAsia" w:hAnsiTheme="minorEastAsia"/>
          <w:sz w:val="24"/>
        </w:rPr>
      </w:pPr>
      <w:r w:rsidRPr="00A8443E">
        <w:rPr>
          <w:rFonts w:asciiTheme="minorEastAsia" w:hAnsiTheme="minorEastAsia" w:hint="eastAsia"/>
          <w:sz w:val="24"/>
        </w:rPr>
        <w:t>２．承継する業種</w:t>
      </w:r>
    </w:p>
    <w:p w:rsidR="00DD33BA" w:rsidRPr="00A8443E" w:rsidRDefault="00DD33BA" w:rsidP="00DD33BA">
      <w:pPr>
        <w:rPr>
          <w:rFonts w:asciiTheme="minorEastAsia" w:hAnsiTheme="minorEastAsia"/>
        </w:rPr>
      </w:pPr>
    </w:p>
    <w:p w:rsidR="008D5C6F" w:rsidRPr="00A8443E" w:rsidRDefault="008D5C6F" w:rsidP="00DD33BA">
      <w:pPr>
        <w:rPr>
          <w:rFonts w:asciiTheme="minorEastAsia" w:hAnsiTheme="minorEastAsia"/>
        </w:rPr>
      </w:pPr>
    </w:p>
    <w:p w:rsidR="008D5C6F" w:rsidRPr="00A8443E" w:rsidRDefault="008D5C6F" w:rsidP="00DD33BA">
      <w:pPr>
        <w:rPr>
          <w:rFonts w:asciiTheme="minorEastAsia" w:hAnsiTheme="minorEastAsia"/>
        </w:rPr>
      </w:pPr>
    </w:p>
    <w:p w:rsidR="008D5C6F" w:rsidRPr="00A8443E" w:rsidRDefault="008D5C6F" w:rsidP="00DD33BA">
      <w:pPr>
        <w:rPr>
          <w:rFonts w:asciiTheme="minorEastAsia" w:hAnsiTheme="minorEastAsia"/>
        </w:rPr>
      </w:pPr>
    </w:p>
    <w:p w:rsidR="008D5C6F" w:rsidRPr="00A8443E" w:rsidRDefault="008D5C6F" w:rsidP="00DD33BA">
      <w:pPr>
        <w:rPr>
          <w:rFonts w:asciiTheme="minorEastAsia" w:hAnsiTheme="minorEastAsia"/>
        </w:rPr>
      </w:pPr>
    </w:p>
    <w:p w:rsidR="008D5C6F" w:rsidRPr="00A8443E" w:rsidRDefault="008D5C6F" w:rsidP="00DD33BA">
      <w:pPr>
        <w:rPr>
          <w:rFonts w:asciiTheme="minorEastAsia" w:hAnsiTheme="minorEastAsia"/>
        </w:rPr>
      </w:pPr>
    </w:p>
    <w:p w:rsidR="008D5C6F" w:rsidRPr="00A8443E" w:rsidRDefault="008D5C6F" w:rsidP="00DD33BA">
      <w:pPr>
        <w:rPr>
          <w:rFonts w:asciiTheme="minorEastAsia" w:hAnsiTheme="minorEastAsia"/>
        </w:rPr>
      </w:pPr>
    </w:p>
    <w:p w:rsidR="008D5C6F" w:rsidRDefault="008D5C6F" w:rsidP="00DD33BA">
      <w:pPr>
        <w:rPr>
          <w:rFonts w:asciiTheme="minorEastAsia" w:hAnsiTheme="minorEastAsia"/>
        </w:rPr>
      </w:pPr>
    </w:p>
    <w:p w:rsidR="00A8443E" w:rsidRPr="00A8443E" w:rsidRDefault="00A8443E" w:rsidP="00DD33BA">
      <w:pPr>
        <w:rPr>
          <w:rFonts w:asciiTheme="minorEastAsia" w:hAnsiTheme="minorEastAsia"/>
        </w:rPr>
      </w:pPr>
    </w:p>
    <w:p w:rsidR="008D5C6F" w:rsidRPr="00A8443E" w:rsidRDefault="008D5C6F" w:rsidP="00DD33BA">
      <w:pPr>
        <w:rPr>
          <w:rFonts w:asciiTheme="minorEastAsia" w:hAnsiTheme="minorEastAsia"/>
        </w:rPr>
      </w:pPr>
    </w:p>
    <w:p w:rsidR="008D5C6F" w:rsidRPr="008D5C6F" w:rsidRDefault="008D5C6F" w:rsidP="00DD33BA">
      <w:pPr>
        <w:rPr>
          <w:rFonts w:ascii="HGｺﾞｼｯｸE" w:eastAsia="HGｺﾞｼｯｸE" w:hAnsi="HGｺﾞｼｯｸE"/>
        </w:rPr>
      </w:pPr>
      <w:r w:rsidRPr="00A8443E">
        <w:rPr>
          <w:rFonts w:asciiTheme="minorEastAsia" w:hAnsiTheme="minorEastAsia" w:hint="eastAsia"/>
        </w:rPr>
        <w:t xml:space="preserve">　</w:t>
      </w:r>
      <w:r w:rsidRPr="003618D0">
        <w:rPr>
          <w:rFonts w:asciiTheme="minorEastAsia" w:hAnsiTheme="minorEastAsia" w:hint="eastAsia"/>
          <w:sz w:val="22"/>
        </w:rPr>
        <w:t>※承継される業種について、被承継人の入札参加資格はすべて抹消されます。</w:t>
      </w:r>
    </w:p>
    <w:sectPr w:rsidR="008D5C6F" w:rsidRPr="008D5C6F" w:rsidSect="008D5C6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BA"/>
    <w:rsid w:val="00025F21"/>
    <w:rsid w:val="00082847"/>
    <w:rsid w:val="001D3831"/>
    <w:rsid w:val="003618D0"/>
    <w:rsid w:val="003D1FE0"/>
    <w:rsid w:val="006D289A"/>
    <w:rsid w:val="006F3E60"/>
    <w:rsid w:val="008D5C6F"/>
    <w:rsid w:val="00A8443E"/>
    <w:rsid w:val="00DD33BA"/>
    <w:rsid w:val="00F8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A9451E-7FAA-45E5-AD0A-293024F7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33BA"/>
    <w:pPr>
      <w:jc w:val="center"/>
    </w:pPr>
    <w:rPr>
      <w:rFonts w:ascii="ＭＳ ゴシック" w:eastAsia="ＭＳ ゴシック" w:hAnsi="ＭＳ ゴシック" w:cstheme="majorHAnsi"/>
      <w:kern w:val="0"/>
      <w:sz w:val="24"/>
    </w:rPr>
  </w:style>
  <w:style w:type="character" w:customStyle="1" w:styleId="a4">
    <w:name w:val="記 (文字)"/>
    <w:basedOn w:val="a0"/>
    <w:link w:val="a3"/>
    <w:uiPriority w:val="99"/>
    <w:rsid w:val="00DD33BA"/>
    <w:rPr>
      <w:rFonts w:ascii="ＭＳ ゴシック" w:eastAsia="ＭＳ ゴシック" w:hAnsi="ＭＳ ゴシック" w:cstheme="majorHAnsi"/>
      <w:kern w:val="0"/>
      <w:sz w:val="24"/>
    </w:rPr>
  </w:style>
  <w:style w:type="paragraph" w:styleId="a5">
    <w:name w:val="Closing"/>
    <w:basedOn w:val="a"/>
    <w:link w:val="a6"/>
    <w:uiPriority w:val="99"/>
    <w:unhideWhenUsed/>
    <w:rsid w:val="00DD33BA"/>
    <w:pPr>
      <w:jc w:val="right"/>
    </w:pPr>
    <w:rPr>
      <w:rFonts w:ascii="ＭＳ ゴシック" w:eastAsia="ＭＳ ゴシック" w:hAnsi="ＭＳ ゴシック" w:cstheme="majorHAnsi"/>
      <w:kern w:val="0"/>
      <w:sz w:val="24"/>
    </w:rPr>
  </w:style>
  <w:style w:type="character" w:customStyle="1" w:styleId="a6">
    <w:name w:val="結語 (文字)"/>
    <w:basedOn w:val="a0"/>
    <w:link w:val="a5"/>
    <w:uiPriority w:val="99"/>
    <w:rsid w:val="00DD33BA"/>
    <w:rPr>
      <w:rFonts w:ascii="ＭＳ ゴシック" w:eastAsia="ＭＳ ゴシック" w:hAnsi="ＭＳ ゴシック" w:cstheme="maj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石渡 夕貴</dc:creator>
  <cp:lastModifiedBy>reuse3r</cp:lastModifiedBy>
  <cp:revision>3</cp:revision>
  <dcterms:created xsi:type="dcterms:W3CDTF">2021-03-31T05:50:00Z</dcterms:created>
  <dcterms:modified xsi:type="dcterms:W3CDTF">2021-03-31T08:05:00Z</dcterms:modified>
</cp:coreProperties>
</file>